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527" w:rsidRPr="00316EED" w:rsidRDefault="00615789">
      <w:pPr>
        <w:rPr>
          <w:rFonts w:ascii="Times New Roman" w:hAnsi="Times New Roman" w:cs="Times New Roman"/>
          <w:sz w:val="28"/>
          <w:szCs w:val="28"/>
        </w:rPr>
      </w:pPr>
      <w:r w:rsidRPr="00316EED">
        <w:rPr>
          <w:rFonts w:ascii="Times New Roman" w:hAnsi="Times New Roman" w:cs="Times New Roman"/>
          <w:sz w:val="28"/>
          <w:szCs w:val="28"/>
        </w:rPr>
        <w:t>1.Авт</w:t>
      </w:r>
      <w:r w:rsidR="00316EED" w:rsidRPr="00316EED">
        <w:rPr>
          <w:rFonts w:ascii="Times New Roman" w:hAnsi="Times New Roman" w:cs="Times New Roman"/>
          <w:sz w:val="28"/>
          <w:szCs w:val="28"/>
        </w:rPr>
        <w:t xml:space="preserve">омобиль проезжает некоторое </w:t>
      </w:r>
      <w:proofErr w:type="gramStart"/>
      <w:r w:rsidR="00316EED" w:rsidRPr="00316EED">
        <w:rPr>
          <w:rFonts w:ascii="Times New Roman" w:hAnsi="Times New Roman" w:cs="Times New Roman"/>
          <w:sz w:val="28"/>
          <w:szCs w:val="28"/>
        </w:rPr>
        <w:t>расс</w:t>
      </w:r>
      <w:r w:rsidRPr="00316EED">
        <w:rPr>
          <w:rFonts w:ascii="Times New Roman" w:hAnsi="Times New Roman" w:cs="Times New Roman"/>
          <w:sz w:val="28"/>
          <w:szCs w:val="28"/>
        </w:rPr>
        <w:t>тояние</w:t>
      </w:r>
      <w:proofErr w:type="gramEnd"/>
      <w:r w:rsidRPr="00316EED">
        <w:rPr>
          <w:rFonts w:ascii="Times New Roman" w:hAnsi="Times New Roman" w:cs="Times New Roman"/>
          <w:sz w:val="28"/>
          <w:szCs w:val="28"/>
        </w:rPr>
        <w:t xml:space="preserve"> за 10 ч. За </w:t>
      </w:r>
      <w:proofErr w:type="gramStart"/>
      <w:r w:rsidRPr="00316EED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Pr="00316EED">
        <w:rPr>
          <w:rFonts w:ascii="Times New Roman" w:hAnsi="Times New Roman" w:cs="Times New Roman"/>
          <w:sz w:val="28"/>
          <w:szCs w:val="28"/>
        </w:rPr>
        <w:t xml:space="preserve"> время он проедет это расстояние, если его скорость увеличится в 2 раза?</w:t>
      </w:r>
    </w:p>
    <w:p w:rsidR="00615789" w:rsidRPr="00316EED" w:rsidRDefault="00615789">
      <w:pPr>
        <w:rPr>
          <w:rFonts w:ascii="Times New Roman" w:hAnsi="Times New Roman" w:cs="Times New Roman"/>
          <w:sz w:val="28"/>
          <w:szCs w:val="28"/>
        </w:rPr>
      </w:pPr>
      <w:r w:rsidRPr="00316EED">
        <w:rPr>
          <w:rFonts w:ascii="Times New Roman" w:hAnsi="Times New Roman" w:cs="Times New Roman"/>
          <w:sz w:val="28"/>
          <w:szCs w:val="28"/>
        </w:rPr>
        <w:t>2.Вычислите длину окружности</w:t>
      </w:r>
      <w:proofErr w:type="gramStart"/>
      <w:r w:rsidRPr="00316EE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16EED">
        <w:rPr>
          <w:rFonts w:ascii="Times New Roman" w:hAnsi="Times New Roman" w:cs="Times New Roman"/>
          <w:sz w:val="28"/>
          <w:szCs w:val="28"/>
        </w:rPr>
        <w:t>радиус которой равен 7 дм. (Число π не переводим, т.е. ответ будет 5π см.)</w:t>
      </w:r>
    </w:p>
    <w:p w:rsidR="00615789" w:rsidRPr="00316EED" w:rsidRDefault="00615789">
      <w:pPr>
        <w:rPr>
          <w:rFonts w:ascii="Times New Roman" w:hAnsi="Times New Roman" w:cs="Times New Roman"/>
          <w:sz w:val="28"/>
          <w:szCs w:val="28"/>
        </w:rPr>
      </w:pPr>
      <w:r w:rsidRPr="00316EED">
        <w:rPr>
          <w:rFonts w:ascii="Times New Roman" w:hAnsi="Times New Roman" w:cs="Times New Roman"/>
          <w:sz w:val="28"/>
          <w:szCs w:val="28"/>
        </w:rPr>
        <w:t xml:space="preserve">3.Начерти таблицу и заполни: величина  </w:t>
      </w:r>
      <w:proofErr w:type="gramStart"/>
      <w:r w:rsidRPr="00316EE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316EED">
        <w:rPr>
          <w:rFonts w:ascii="Times New Roman" w:hAnsi="Times New Roman" w:cs="Times New Roman"/>
          <w:sz w:val="28"/>
          <w:szCs w:val="28"/>
        </w:rPr>
        <w:t xml:space="preserve"> прямо пропорциональна величине х.</w:t>
      </w:r>
    </w:p>
    <w:tbl>
      <w:tblPr>
        <w:tblStyle w:val="a3"/>
        <w:tblW w:w="0" w:type="auto"/>
        <w:tblLook w:val="04A0"/>
      </w:tblPr>
      <w:tblGrid>
        <w:gridCol w:w="675"/>
        <w:gridCol w:w="993"/>
        <w:gridCol w:w="850"/>
        <w:gridCol w:w="1418"/>
      </w:tblGrid>
      <w:tr w:rsidR="00615789" w:rsidRPr="00316EED" w:rsidTr="00615789">
        <w:tc>
          <w:tcPr>
            <w:tcW w:w="675" w:type="dxa"/>
          </w:tcPr>
          <w:p w:rsidR="00615789" w:rsidRPr="00316EED" w:rsidRDefault="00615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6EE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93" w:type="dxa"/>
          </w:tcPr>
          <w:p w:rsidR="00615789" w:rsidRPr="00316EED" w:rsidRDefault="00615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EED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850" w:type="dxa"/>
          </w:tcPr>
          <w:p w:rsidR="00615789" w:rsidRPr="00316EED" w:rsidRDefault="00615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EED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1418" w:type="dxa"/>
          </w:tcPr>
          <w:p w:rsidR="00615789" w:rsidRPr="00316EED" w:rsidRDefault="00615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789" w:rsidRPr="00316EED" w:rsidTr="00615789">
        <w:tc>
          <w:tcPr>
            <w:tcW w:w="675" w:type="dxa"/>
          </w:tcPr>
          <w:p w:rsidR="00615789" w:rsidRPr="00316EED" w:rsidRDefault="00615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EE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993" w:type="dxa"/>
          </w:tcPr>
          <w:p w:rsidR="00615789" w:rsidRPr="00316EED" w:rsidRDefault="00615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15789" w:rsidRPr="00316EED" w:rsidRDefault="00615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EED"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1418" w:type="dxa"/>
          </w:tcPr>
          <w:p w:rsidR="00615789" w:rsidRPr="00316EED" w:rsidRDefault="00615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EED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</w:tr>
    </w:tbl>
    <w:p w:rsidR="00615789" w:rsidRPr="00316EED" w:rsidRDefault="00615789">
      <w:pPr>
        <w:rPr>
          <w:rFonts w:ascii="Times New Roman" w:hAnsi="Times New Roman" w:cs="Times New Roman"/>
          <w:sz w:val="28"/>
          <w:szCs w:val="28"/>
        </w:rPr>
      </w:pPr>
      <w:r w:rsidRPr="00316EED">
        <w:rPr>
          <w:rFonts w:ascii="Times New Roman" w:hAnsi="Times New Roman" w:cs="Times New Roman"/>
          <w:sz w:val="28"/>
          <w:szCs w:val="28"/>
        </w:rPr>
        <w:t xml:space="preserve"> 4. Постройте треугольник со сторонами   5 см,8см, 6см.</w:t>
      </w:r>
    </w:p>
    <w:p w:rsidR="00615789" w:rsidRPr="00316EED" w:rsidRDefault="00615789">
      <w:pPr>
        <w:rPr>
          <w:rFonts w:ascii="Times New Roman" w:hAnsi="Times New Roman" w:cs="Times New Roman"/>
          <w:sz w:val="28"/>
          <w:szCs w:val="28"/>
        </w:rPr>
      </w:pPr>
      <w:r w:rsidRPr="00316EED">
        <w:rPr>
          <w:rFonts w:ascii="Times New Roman" w:hAnsi="Times New Roman" w:cs="Times New Roman"/>
          <w:sz w:val="28"/>
          <w:szCs w:val="28"/>
        </w:rPr>
        <w:t>5.Периметр треугольника равен48 см, а его стороны относятся как 7:9:8. Найдите стороны треугольника.</w:t>
      </w:r>
    </w:p>
    <w:sectPr w:rsidR="00615789" w:rsidRPr="00316EED" w:rsidSect="0061578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5789"/>
    <w:rsid w:val="00316EED"/>
    <w:rsid w:val="00615789"/>
    <w:rsid w:val="0072759F"/>
    <w:rsid w:val="00D04666"/>
    <w:rsid w:val="00F00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7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user123</dc:creator>
  <cp:keywords/>
  <dc:description/>
  <cp:lastModifiedBy>user123</cp:lastModifiedBy>
  <cp:revision>2</cp:revision>
  <dcterms:created xsi:type="dcterms:W3CDTF">2021-02-11T11:40:00Z</dcterms:created>
  <dcterms:modified xsi:type="dcterms:W3CDTF">2021-02-11T11:51:00Z</dcterms:modified>
</cp:coreProperties>
</file>