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ACC" w:rsidRDefault="00C25ACC">
      <w:pPr>
        <w:rPr>
          <w:rFonts w:ascii="Arial" w:hAnsi="Arial" w:cs="Arial"/>
          <w:sz w:val="43"/>
          <w:szCs w:val="43"/>
        </w:rPr>
      </w:pPr>
      <w:r>
        <w:rPr>
          <w:rFonts w:ascii="Arial" w:hAnsi="Arial" w:cs="Arial"/>
          <w:sz w:val="43"/>
          <w:szCs w:val="43"/>
        </w:rPr>
        <w:t xml:space="preserve">                          ВИРУСЫ</w:t>
      </w:r>
    </w:p>
    <w:p w:rsidR="00C25ACC" w:rsidRPr="00C25ACC" w:rsidRDefault="00C25ACC">
      <w:pPr>
        <w:rPr>
          <w:rFonts w:ascii="Times New Roman" w:hAnsi="Times New Roman" w:cs="Times New Roman"/>
          <w:sz w:val="28"/>
          <w:szCs w:val="28"/>
        </w:rPr>
      </w:pPr>
      <w:r w:rsidRPr="00C25ACC">
        <w:rPr>
          <w:rFonts w:ascii="Times New Roman" w:hAnsi="Cambria Math" w:cs="Times New Roman"/>
          <w:sz w:val="28"/>
          <w:szCs w:val="28"/>
        </w:rPr>
        <w:t>⦿</w:t>
      </w:r>
      <w:r w:rsidRPr="00C25ACC">
        <w:rPr>
          <w:rFonts w:ascii="Times New Roman" w:hAnsi="Times New Roman" w:cs="Times New Roman"/>
          <w:sz w:val="28"/>
          <w:szCs w:val="28"/>
        </w:rPr>
        <w:t xml:space="preserve">Вирусы — </w:t>
      </w:r>
      <w:proofErr w:type="spellStart"/>
      <w:r w:rsidRPr="00C25ACC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C25ACC">
        <w:rPr>
          <w:rFonts w:ascii="Times New Roman" w:hAnsi="Times New Roman" w:cs="Times New Roman"/>
          <w:sz w:val="28"/>
          <w:szCs w:val="28"/>
        </w:rPr>
        <w:t xml:space="preserve"> паразиты, достигшие крайней степени паразитизма: они могут существовать и размножаться только в клетке другого организма и вызывают в нем заболевания. </w:t>
      </w:r>
    </w:p>
    <w:p w:rsidR="00C25ACC" w:rsidRPr="00C25ACC" w:rsidRDefault="00C25ACC">
      <w:pPr>
        <w:rPr>
          <w:rFonts w:ascii="Times New Roman" w:hAnsi="Times New Roman" w:cs="Times New Roman"/>
          <w:sz w:val="28"/>
          <w:szCs w:val="28"/>
        </w:rPr>
      </w:pPr>
      <w:r w:rsidRPr="00C25ACC">
        <w:rPr>
          <w:rFonts w:ascii="Times New Roman" w:hAnsi="Cambria Math" w:cs="Times New Roman"/>
          <w:sz w:val="28"/>
          <w:szCs w:val="28"/>
        </w:rPr>
        <w:t>⦿</w:t>
      </w:r>
      <w:r w:rsidRPr="00C25ACC">
        <w:rPr>
          <w:rFonts w:ascii="Times New Roman" w:hAnsi="Times New Roman" w:cs="Times New Roman"/>
          <w:sz w:val="28"/>
          <w:szCs w:val="28"/>
        </w:rPr>
        <w:t xml:space="preserve">Вирусы очень быстро и спонтанно приспосабливаются к новым условиям, т.е. </w:t>
      </w:r>
      <w:proofErr w:type="spellStart"/>
      <w:r w:rsidRPr="00C25ACC">
        <w:rPr>
          <w:rFonts w:ascii="Times New Roman" w:hAnsi="Times New Roman" w:cs="Times New Roman"/>
          <w:sz w:val="28"/>
          <w:szCs w:val="28"/>
        </w:rPr>
        <w:t>мутируют</w:t>
      </w:r>
      <w:proofErr w:type="spellEnd"/>
      <w:r w:rsidRPr="00C25A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5ACC" w:rsidRPr="00C25ACC" w:rsidRDefault="00C25ACC">
      <w:pPr>
        <w:rPr>
          <w:rFonts w:ascii="Arial" w:hAnsi="Arial" w:cs="Arial"/>
          <w:sz w:val="39"/>
          <w:szCs w:val="39"/>
        </w:rPr>
      </w:pPr>
      <w:r>
        <w:rPr>
          <w:rFonts w:ascii="Arial" w:hAnsi="Arial" w:cs="Arial"/>
          <w:sz w:val="39"/>
          <w:szCs w:val="39"/>
        </w:rPr>
        <w:t>ИНФЕКЦИОННЫЙ ТРАХЕОБРОНХИТ</w:t>
      </w:r>
      <w:r>
        <w:rPr>
          <w:rFonts w:ascii="Arial" w:hAnsi="Arial" w:cs="Arial"/>
          <w:sz w:val="28"/>
          <w:szCs w:val="28"/>
        </w:rPr>
        <w:t xml:space="preserve"> </w:t>
      </w:r>
    </w:p>
    <w:p w:rsidR="009D3C9F" w:rsidRPr="00C25ACC" w:rsidRDefault="00C25ACC">
      <w:pPr>
        <w:rPr>
          <w:rFonts w:ascii="Times New Roman" w:hAnsi="Times New Roman" w:cs="Times New Roman"/>
          <w:sz w:val="28"/>
          <w:szCs w:val="28"/>
        </w:rPr>
      </w:pPr>
      <w:r w:rsidRPr="00C25ACC">
        <w:rPr>
          <w:rFonts w:ascii="Times New Roman" w:hAnsi="Times New Roman" w:cs="Times New Roman"/>
          <w:sz w:val="28"/>
          <w:szCs w:val="28"/>
        </w:rPr>
        <w:t>Заразное респираторное заболевание, проявляющееся кашлем. Заболевание встречается в любом возрасте, но протекает особенно тяжело у щенков в возрасте от 6 недель до 6 месяцев.</w:t>
      </w:r>
    </w:p>
    <w:p w:rsidR="00C25ACC" w:rsidRDefault="00C25ACC">
      <w:pPr>
        <w:rPr>
          <w:rFonts w:ascii="Arial" w:hAnsi="Arial" w:cs="Arial"/>
          <w:sz w:val="43"/>
          <w:szCs w:val="43"/>
        </w:rPr>
      </w:pPr>
      <w:r>
        <w:rPr>
          <w:rFonts w:ascii="Arial" w:hAnsi="Arial" w:cs="Arial"/>
          <w:sz w:val="43"/>
          <w:szCs w:val="43"/>
        </w:rPr>
        <w:t>БЕШЕНСТВО</w:t>
      </w:r>
    </w:p>
    <w:p w:rsidR="00C25ACC" w:rsidRDefault="00C25ACC">
      <w:pPr>
        <w:rPr>
          <w:rFonts w:ascii="Times New Roman" w:hAnsi="Times New Roman" w:cs="Times New Roman"/>
          <w:sz w:val="28"/>
          <w:szCs w:val="28"/>
        </w:rPr>
      </w:pPr>
      <w:r w:rsidRPr="00C25ACC">
        <w:rPr>
          <w:rFonts w:ascii="Times New Roman" w:hAnsi="Times New Roman" w:cs="Times New Roman"/>
          <w:sz w:val="28"/>
          <w:szCs w:val="28"/>
        </w:rPr>
        <w:t xml:space="preserve">Заболевание вирусной природы, возникающее в результате укуса зараженным животным, характеризующееся тяжелыми поражениями нервной системы и приводящее к летальному </w:t>
      </w:r>
      <w:proofErr w:type="spellStart"/>
      <w:r w:rsidRPr="00C25ACC">
        <w:rPr>
          <w:rFonts w:ascii="Times New Roman" w:hAnsi="Times New Roman" w:cs="Times New Roman"/>
          <w:sz w:val="28"/>
          <w:szCs w:val="28"/>
        </w:rPr>
        <w:t>исходу</w:t>
      </w:r>
      <w:proofErr w:type="gramStart"/>
      <w:r w:rsidRPr="00C25ACC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C25ACC">
        <w:rPr>
          <w:rFonts w:ascii="Times New Roman" w:hAnsi="Times New Roman" w:cs="Times New Roman"/>
          <w:sz w:val="28"/>
          <w:szCs w:val="28"/>
        </w:rPr>
        <w:t>ирус</w:t>
      </w:r>
      <w:proofErr w:type="spellEnd"/>
      <w:r w:rsidRPr="00C25ACC">
        <w:rPr>
          <w:rFonts w:ascii="Times New Roman" w:hAnsi="Times New Roman" w:cs="Times New Roman"/>
          <w:sz w:val="28"/>
          <w:szCs w:val="28"/>
        </w:rPr>
        <w:t xml:space="preserve"> устойчив к низким температурам, но неустойчив к высоким. </w:t>
      </w:r>
      <w:proofErr w:type="gramStart"/>
      <w:r w:rsidRPr="00C25ACC">
        <w:rPr>
          <w:rFonts w:ascii="Times New Roman" w:hAnsi="Times New Roman" w:cs="Times New Roman"/>
          <w:sz w:val="28"/>
          <w:szCs w:val="28"/>
        </w:rPr>
        <w:t>Чувствителен</w:t>
      </w:r>
      <w:proofErr w:type="gramEnd"/>
      <w:r w:rsidRPr="00C25ACC">
        <w:rPr>
          <w:rFonts w:ascii="Times New Roman" w:hAnsi="Times New Roman" w:cs="Times New Roman"/>
          <w:sz w:val="28"/>
          <w:szCs w:val="28"/>
        </w:rPr>
        <w:t xml:space="preserve"> к ультрафиолетовым и прямым солнечным лучам, а также ко многим дезинфицирующим средствам.</w:t>
      </w:r>
    </w:p>
    <w:p w:rsidR="00C25ACC" w:rsidRDefault="00C25ACC">
      <w:pPr>
        <w:rPr>
          <w:rFonts w:ascii="Arial" w:hAnsi="Arial" w:cs="Arial"/>
          <w:sz w:val="39"/>
          <w:szCs w:val="39"/>
        </w:rPr>
      </w:pPr>
      <w:r>
        <w:rPr>
          <w:rFonts w:ascii="Arial" w:hAnsi="Arial" w:cs="Arial"/>
          <w:sz w:val="39"/>
          <w:szCs w:val="39"/>
        </w:rPr>
        <w:t>ИНФЕКЦИОННЫЙГЕПАТИТ</w:t>
      </w:r>
    </w:p>
    <w:p w:rsidR="00C25ACC" w:rsidRDefault="00C25ACC">
      <w:pPr>
        <w:rPr>
          <w:rFonts w:ascii="Times New Roman" w:hAnsi="Times New Roman" w:cs="Times New Roman"/>
          <w:sz w:val="28"/>
          <w:szCs w:val="28"/>
        </w:rPr>
      </w:pPr>
      <w:r w:rsidRPr="00C25ACC">
        <w:rPr>
          <w:rFonts w:ascii="Times New Roman" w:hAnsi="Times New Roman" w:cs="Times New Roman"/>
          <w:sz w:val="28"/>
          <w:szCs w:val="28"/>
        </w:rPr>
        <w:t>Острое вирусное заболевание, проявляющееся лихорадкой, поражением печени, почек, желудочно-кишечного тракта, глаз, а также центральной нервной системы. Болезнь поражает собак различных пород и возрастов, но наиболее часто страдают щенки в возрасте от 2-6 месяцев.</w:t>
      </w:r>
    </w:p>
    <w:p w:rsidR="00C25ACC" w:rsidRDefault="00C25ACC">
      <w:pPr>
        <w:rPr>
          <w:rFonts w:ascii="Arial" w:hAnsi="Arial" w:cs="Arial"/>
          <w:sz w:val="43"/>
          <w:szCs w:val="43"/>
        </w:rPr>
      </w:pPr>
      <w:r>
        <w:rPr>
          <w:rFonts w:ascii="Arial" w:hAnsi="Arial" w:cs="Arial"/>
          <w:sz w:val="43"/>
          <w:szCs w:val="43"/>
        </w:rPr>
        <w:t>ЛЕЙКОЗ КОШЕК</w:t>
      </w:r>
    </w:p>
    <w:p w:rsidR="00C25ACC" w:rsidRPr="00C25ACC" w:rsidRDefault="00C25ACC">
      <w:pPr>
        <w:rPr>
          <w:rFonts w:ascii="Times New Roman" w:hAnsi="Times New Roman" w:cs="Times New Roman"/>
          <w:sz w:val="28"/>
          <w:szCs w:val="28"/>
        </w:rPr>
      </w:pPr>
      <w:r w:rsidRPr="00C25ACC">
        <w:rPr>
          <w:rFonts w:ascii="Times New Roman" w:hAnsi="Times New Roman" w:cs="Times New Roman"/>
          <w:sz w:val="28"/>
          <w:szCs w:val="28"/>
        </w:rPr>
        <w:t>Представляет собой значительную причину смерти молодых и взрослых особей. Первоначально этот вирус рассматривали как причину опухолей лимфатической и кроветворной систем. Болезни случаются у кошек, которые имеют постоянную инфекцию и являются носителями вируса. Хотя кошки в этот период остаются здоровыми, они выделяют вирус и передают инфекцию другим восприимчивым кошкам.</w:t>
      </w:r>
    </w:p>
    <w:p w:rsidR="00C25ACC" w:rsidRDefault="00C25ACC">
      <w:pPr>
        <w:rPr>
          <w:rFonts w:ascii="Arial" w:hAnsi="Arial" w:cs="Arial"/>
          <w:sz w:val="43"/>
          <w:szCs w:val="43"/>
        </w:rPr>
      </w:pPr>
    </w:p>
    <w:p w:rsidR="00C25ACC" w:rsidRDefault="00C25ACC">
      <w:pPr>
        <w:rPr>
          <w:rFonts w:ascii="Arial" w:hAnsi="Arial" w:cs="Arial"/>
          <w:sz w:val="43"/>
          <w:szCs w:val="43"/>
        </w:rPr>
      </w:pPr>
      <w:r>
        <w:rPr>
          <w:rFonts w:ascii="Arial" w:hAnsi="Arial" w:cs="Arial"/>
          <w:sz w:val="43"/>
          <w:szCs w:val="43"/>
        </w:rPr>
        <w:lastRenderedPageBreak/>
        <w:t>Полиомиелит</w:t>
      </w:r>
    </w:p>
    <w:p w:rsidR="00C25ACC" w:rsidRPr="00C25ACC" w:rsidRDefault="00C25ACC">
      <w:pPr>
        <w:rPr>
          <w:rFonts w:ascii="Times New Roman" w:hAnsi="Times New Roman" w:cs="Times New Roman"/>
          <w:sz w:val="28"/>
          <w:szCs w:val="28"/>
        </w:rPr>
      </w:pPr>
      <w:r w:rsidRPr="00C25ACC">
        <w:rPr>
          <w:rFonts w:ascii="Times New Roman" w:hAnsi="Cambria Math" w:cs="Times New Roman"/>
          <w:sz w:val="28"/>
          <w:szCs w:val="28"/>
        </w:rPr>
        <w:t>⦿</w:t>
      </w:r>
      <w:r w:rsidRPr="00C25ACC">
        <w:rPr>
          <w:rFonts w:ascii="Times New Roman" w:hAnsi="Times New Roman" w:cs="Times New Roman"/>
          <w:sz w:val="28"/>
          <w:szCs w:val="28"/>
        </w:rPr>
        <w:t>вирусное заболевание, при котором поражается серое вещество центральной нервной системы. Возбудитель полиомиелита - мелкий вирус, не имеющий внешней оболочки и содержавший РНК. Эффективным методом борьбы с данным заболеванием является живая полиомиелитная вакцина.</w:t>
      </w:r>
    </w:p>
    <w:p w:rsidR="00C25ACC" w:rsidRDefault="00C25ACC">
      <w:pPr>
        <w:rPr>
          <w:rFonts w:ascii="Arial" w:hAnsi="Arial" w:cs="Arial"/>
          <w:sz w:val="43"/>
          <w:szCs w:val="43"/>
        </w:rPr>
      </w:pPr>
      <w:proofErr w:type="spellStart"/>
      <w:r>
        <w:rPr>
          <w:rFonts w:ascii="Arial" w:hAnsi="Arial" w:cs="Arial"/>
          <w:sz w:val="43"/>
          <w:szCs w:val="43"/>
        </w:rPr>
        <w:t>Бруциллез</w:t>
      </w:r>
      <w:proofErr w:type="spellEnd"/>
    </w:p>
    <w:p w:rsidR="00C25ACC" w:rsidRPr="00C25ACC" w:rsidRDefault="00C25ACC">
      <w:pPr>
        <w:rPr>
          <w:rFonts w:ascii="Times New Roman" w:hAnsi="Times New Roman" w:cs="Times New Roman"/>
          <w:sz w:val="28"/>
          <w:szCs w:val="28"/>
        </w:rPr>
      </w:pPr>
      <w:r w:rsidRPr="00C25ACC">
        <w:rPr>
          <w:rFonts w:ascii="Times New Roman" w:hAnsi="Cambria Math" w:cs="Times New Roman"/>
          <w:sz w:val="28"/>
          <w:szCs w:val="28"/>
        </w:rPr>
        <w:t>⦿</w:t>
      </w:r>
      <w:r w:rsidRPr="00C25ACC">
        <w:rPr>
          <w:rFonts w:ascii="Times New Roman" w:hAnsi="Times New Roman" w:cs="Times New Roman"/>
          <w:sz w:val="28"/>
          <w:szCs w:val="28"/>
        </w:rPr>
        <w:t xml:space="preserve"> Бруцеллез - хроническая инфекционная болезнь всех млекопитающих, в том числе и человека. У собак болезнь протекает в виде периодических лихорадок</w:t>
      </w:r>
      <w:proofErr w:type="gramStart"/>
      <w:r w:rsidRPr="00C25AC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25ACC">
        <w:rPr>
          <w:rFonts w:ascii="Times New Roman" w:hAnsi="Times New Roman" w:cs="Times New Roman"/>
          <w:sz w:val="28"/>
          <w:szCs w:val="28"/>
        </w:rPr>
        <w:t xml:space="preserve"> а также патологий со стороны репродуктивных органов. Эта болезнь у собак крайне плохо изучена и часто проходит под другим диагнозом. Она представляет очень большую опасность для владельцев животного. Бруцеллез встречается и у животных других видов: лошадей, собак, кошек, кроликов и птиц, от которых болезнь передается людям.</w:t>
      </w:r>
    </w:p>
    <w:p w:rsidR="00C25ACC" w:rsidRDefault="00C25ACC">
      <w:pPr>
        <w:rPr>
          <w:rFonts w:ascii="Arial" w:hAnsi="Arial" w:cs="Arial"/>
          <w:sz w:val="43"/>
          <w:szCs w:val="43"/>
        </w:rPr>
      </w:pPr>
      <w:r>
        <w:rPr>
          <w:rFonts w:ascii="Arial" w:hAnsi="Arial" w:cs="Arial"/>
          <w:sz w:val="43"/>
          <w:szCs w:val="43"/>
        </w:rPr>
        <w:t>Ящур</w:t>
      </w:r>
    </w:p>
    <w:p w:rsidR="00C25ACC" w:rsidRPr="00C25ACC" w:rsidRDefault="00C25ACC">
      <w:pPr>
        <w:rPr>
          <w:rFonts w:ascii="Arial" w:hAnsi="Arial" w:cs="Arial"/>
        </w:rPr>
      </w:pPr>
      <w:r>
        <w:rPr>
          <w:rFonts w:ascii="Cambria Math" w:hAnsi="Cambria Math" w:cs="Cambria Math"/>
          <w:sz w:val="16"/>
          <w:szCs w:val="16"/>
        </w:rPr>
        <w:t>⦿</w:t>
      </w:r>
      <w:r w:rsidRPr="00C25ACC">
        <w:rPr>
          <w:rFonts w:ascii="Times New Roman" w:hAnsi="Times New Roman" w:cs="Times New Roman"/>
          <w:sz w:val="28"/>
          <w:szCs w:val="28"/>
        </w:rPr>
        <w:t>Ящур - остропротекающая, чрезвычайно заразная болезнь домашних и диких парнокопытных животных, к ящуру восприимчив и человек, особенно дети. Возбудитель болезни - вирус, имеющий несколько типов и много вариантов. Животные, переболевшие ящуром, вызванным вирусом одного из этих типов или их вариантов, приобретают специфический иммунитет к вирусу данного заболевания и остаются восприимчивыми к заражению вирусами других типов. Ящурные афты - наполненные жидкостью пузырьки легко разрываются, и содержащийся в них вирус выделяется во внешнюю среду, инфицируя предметы ухода за животными, корма, воду, пастбища, одежду людей</w:t>
      </w:r>
      <w:r>
        <w:rPr>
          <w:rFonts w:ascii="Arial" w:hAnsi="Arial" w:cs="Arial"/>
          <w:sz w:val="20"/>
          <w:szCs w:val="20"/>
        </w:rPr>
        <w:t>.</w:t>
      </w:r>
    </w:p>
    <w:sectPr w:rsidR="00C25ACC" w:rsidRPr="00C25ACC" w:rsidSect="009D3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25ACC"/>
    <w:rsid w:val="00023D8D"/>
    <w:rsid w:val="00031D19"/>
    <w:rsid w:val="00034FB9"/>
    <w:rsid w:val="00037DA2"/>
    <w:rsid w:val="00045DBC"/>
    <w:rsid w:val="00050488"/>
    <w:rsid w:val="00066B45"/>
    <w:rsid w:val="000762EA"/>
    <w:rsid w:val="00084485"/>
    <w:rsid w:val="000862BC"/>
    <w:rsid w:val="00092347"/>
    <w:rsid w:val="00093B57"/>
    <w:rsid w:val="00094DE3"/>
    <w:rsid w:val="00095B58"/>
    <w:rsid w:val="000A42C3"/>
    <w:rsid w:val="000A6292"/>
    <w:rsid w:val="000B2EE7"/>
    <w:rsid w:val="000B6BDA"/>
    <w:rsid w:val="000E66EB"/>
    <w:rsid w:val="000E7250"/>
    <w:rsid w:val="001077D3"/>
    <w:rsid w:val="0011456B"/>
    <w:rsid w:val="00115542"/>
    <w:rsid w:val="00120138"/>
    <w:rsid w:val="00122D9D"/>
    <w:rsid w:val="0013244B"/>
    <w:rsid w:val="00136ADF"/>
    <w:rsid w:val="001666A2"/>
    <w:rsid w:val="0017715D"/>
    <w:rsid w:val="00183126"/>
    <w:rsid w:val="00184369"/>
    <w:rsid w:val="00184FC0"/>
    <w:rsid w:val="00190ACA"/>
    <w:rsid w:val="001952D9"/>
    <w:rsid w:val="001B5B64"/>
    <w:rsid w:val="001B6E7E"/>
    <w:rsid w:val="001C0A29"/>
    <w:rsid w:val="001E75A5"/>
    <w:rsid w:val="001F0705"/>
    <w:rsid w:val="00200525"/>
    <w:rsid w:val="0020434A"/>
    <w:rsid w:val="002218C8"/>
    <w:rsid w:val="00243040"/>
    <w:rsid w:val="00243B60"/>
    <w:rsid w:val="00247224"/>
    <w:rsid w:val="00250263"/>
    <w:rsid w:val="002570A3"/>
    <w:rsid w:val="00271C1F"/>
    <w:rsid w:val="00273CBF"/>
    <w:rsid w:val="00280C5A"/>
    <w:rsid w:val="00282789"/>
    <w:rsid w:val="0029022A"/>
    <w:rsid w:val="002927AB"/>
    <w:rsid w:val="002946D9"/>
    <w:rsid w:val="002976FA"/>
    <w:rsid w:val="002A0065"/>
    <w:rsid w:val="002B42B6"/>
    <w:rsid w:val="002D42D5"/>
    <w:rsid w:val="002E0550"/>
    <w:rsid w:val="002E42EB"/>
    <w:rsid w:val="002E571C"/>
    <w:rsid w:val="002F12B3"/>
    <w:rsid w:val="0030041C"/>
    <w:rsid w:val="0030436D"/>
    <w:rsid w:val="003059EE"/>
    <w:rsid w:val="0030732C"/>
    <w:rsid w:val="00310A89"/>
    <w:rsid w:val="00313FB7"/>
    <w:rsid w:val="003203F8"/>
    <w:rsid w:val="00320C2A"/>
    <w:rsid w:val="00326C7F"/>
    <w:rsid w:val="00333388"/>
    <w:rsid w:val="00344E72"/>
    <w:rsid w:val="00357034"/>
    <w:rsid w:val="00361B5D"/>
    <w:rsid w:val="0036629E"/>
    <w:rsid w:val="00366751"/>
    <w:rsid w:val="003817E2"/>
    <w:rsid w:val="00384F4B"/>
    <w:rsid w:val="00385800"/>
    <w:rsid w:val="003866B2"/>
    <w:rsid w:val="003921DC"/>
    <w:rsid w:val="003A45A3"/>
    <w:rsid w:val="003A4CD6"/>
    <w:rsid w:val="003A5A20"/>
    <w:rsid w:val="003A5ECC"/>
    <w:rsid w:val="003A6600"/>
    <w:rsid w:val="003A7536"/>
    <w:rsid w:val="003B4945"/>
    <w:rsid w:val="003C0A46"/>
    <w:rsid w:val="003C2D3C"/>
    <w:rsid w:val="003C4591"/>
    <w:rsid w:val="003C681B"/>
    <w:rsid w:val="003D3A58"/>
    <w:rsid w:val="003E3AF7"/>
    <w:rsid w:val="003E3C88"/>
    <w:rsid w:val="003E6426"/>
    <w:rsid w:val="003F511E"/>
    <w:rsid w:val="00407042"/>
    <w:rsid w:val="004160A6"/>
    <w:rsid w:val="004209BB"/>
    <w:rsid w:val="00422DCE"/>
    <w:rsid w:val="004265CF"/>
    <w:rsid w:val="00427024"/>
    <w:rsid w:val="0043152A"/>
    <w:rsid w:val="00436A57"/>
    <w:rsid w:val="00436E53"/>
    <w:rsid w:val="00437E0A"/>
    <w:rsid w:val="004558CD"/>
    <w:rsid w:val="00462423"/>
    <w:rsid w:val="00472B98"/>
    <w:rsid w:val="004852BB"/>
    <w:rsid w:val="0048715C"/>
    <w:rsid w:val="004A1B0D"/>
    <w:rsid w:val="004A5415"/>
    <w:rsid w:val="004B2CFE"/>
    <w:rsid w:val="004B30D0"/>
    <w:rsid w:val="004C3A2D"/>
    <w:rsid w:val="004C3E7A"/>
    <w:rsid w:val="004E3CC6"/>
    <w:rsid w:val="004E3F08"/>
    <w:rsid w:val="004F650A"/>
    <w:rsid w:val="00510860"/>
    <w:rsid w:val="00514A36"/>
    <w:rsid w:val="005205DD"/>
    <w:rsid w:val="00522337"/>
    <w:rsid w:val="00525E4B"/>
    <w:rsid w:val="0052784C"/>
    <w:rsid w:val="005331CC"/>
    <w:rsid w:val="005342F6"/>
    <w:rsid w:val="00534777"/>
    <w:rsid w:val="005363AE"/>
    <w:rsid w:val="00537C30"/>
    <w:rsid w:val="00543FDA"/>
    <w:rsid w:val="0055347B"/>
    <w:rsid w:val="005543FC"/>
    <w:rsid w:val="00555EEC"/>
    <w:rsid w:val="005700FF"/>
    <w:rsid w:val="005756AE"/>
    <w:rsid w:val="00576E80"/>
    <w:rsid w:val="00582599"/>
    <w:rsid w:val="005855E3"/>
    <w:rsid w:val="00585618"/>
    <w:rsid w:val="0059274F"/>
    <w:rsid w:val="005A040E"/>
    <w:rsid w:val="005B13B0"/>
    <w:rsid w:val="005B658B"/>
    <w:rsid w:val="005C0187"/>
    <w:rsid w:val="005C6CD5"/>
    <w:rsid w:val="005E5BA5"/>
    <w:rsid w:val="00604E9F"/>
    <w:rsid w:val="00612ACF"/>
    <w:rsid w:val="0061679F"/>
    <w:rsid w:val="00633598"/>
    <w:rsid w:val="00635DCA"/>
    <w:rsid w:val="00637F53"/>
    <w:rsid w:val="00641AE0"/>
    <w:rsid w:val="00642091"/>
    <w:rsid w:val="00643109"/>
    <w:rsid w:val="006510D4"/>
    <w:rsid w:val="006546A4"/>
    <w:rsid w:val="00663CD5"/>
    <w:rsid w:val="0067152F"/>
    <w:rsid w:val="00676539"/>
    <w:rsid w:val="00680017"/>
    <w:rsid w:val="00680415"/>
    <w:rsid w:val="006804F9"/>
    <w:rsid w:val="00684D80"/>
    <w:rsid w:val="00687FF9"/>
    <w:rsid w:val="00693798"/>
    <w:rsid w:val="006A31E1"/>
    <w:rsid w:val="006C51F3"/>
    <w:rsid w:val="006C533E"/>
    <w:rsid w:val="006C5E28"/>
    <w:rsid w:val="006D7F39"/>
    <w:rsid w:val="006E1CAD"/>
    <w:rsid w:val="006F0073"/>
    <w:rsid w:val="006F07EE"/>
    <w:rsid w:val="006F683F"/>
    <w:rsid w:val="00706E0B"/>
    <w:rsid w:val="00711D1C"/>
    <w:rsid w:val="00722A98"/>
    <w:rsid w:val="00727153"/>
    <w:rsid w:val="007271A4"/>
    <w:rsid w:val="007408E7"/>
    <w:rsid w:val="007412C2"/>
    <w:rsid w:val="00741E11"/>
    <w:rsid w:val="007428C3"/>
    <w:rsid w:val="00745823"/>
    <w:rsid w:val="00747636"/>
    <w:rsid w:val="00751728"/>
    <w:rsid w:val="00753A33"/>
    <w:rsid w:val="00756784"/>
    <w:rsid w:val="0077489B"/>
    <w:rsid w:val="00777EF8"/>
    <w:rsid w:val="00782ED9"/>
    <w:rsid w:val="0078668A"/>
    <w:rsid w:val="00786C74"/>
    <w:rsid w:val="007A1BEB"/>
    <w:rsid w:val="007A2439"/>
    <w:rsid w:val="007C5918"/>
    <w:rsid w:val="007D0102"/>
    <w:rsid w:val="007E3106"/>
    <w:rsid w:val="007E5CF2"/>
    <w:rsid w:val="007E77D0"/>
    <w:rsid w:val="007F3477"/>
    <w:rsid w:val="007F54AF"/>
    <w:rsid w:val="007F6275"/>
    <w:rsid w:val="0080482F"/>
    <w:rsid w:val="00806ED3"/>
    <w:rsid w:val="00807832"/>
    <w:rsid w:val="00807F79"/>
    <w:rsid w:val="00820F06"/>
    <w:rsid w:val="00826475"/>
    <w:rsid w:val="008363C3"/>
    <w:rsid w:val="00851382"/>
    <w:rsid w:val="008515BE"/>
    <w:rsid w:val="008603CE"/>
    <w:rsid w:val="00864B91"/>
    <w:rsid w:val="008670DC"/>
    <w:rsid w:val="00872088"/>
    <w:rsid w:val="00880847"/>
    <w:rsid w:val="00886128"/>
    <w:rsid w:val="008B7A5D"/>
    <w:rsid w:val="008C1A41"/>
    <w:rsid w:val="008C2961"/>
    <w:rsid w:val="008D3D57"/>
    <w:rsid w:val="008D4D40"/>
    <w:rsid w:val="008D5677"/>
    <w:rsid w:val="008D6EEC"/>
    <w:rsid w:val="008E0E94"/>
    <w:rsid w:val="008E28DA"/>
    <w:rsid w:val="008E41F8"/>
    <w:rsid w:val="008E7E13"/>
    <w:rsid w:val="008F3D2F"/>
    <w:rsid w:val="008F4CF7"/>
    <w:rsid w:val="008F5504"/>
    <w:rsid w:val="008F7F56"/>
    <w:rsid w:val="00907213"/>
    <w:rsid w:val="00921C03"/>
    <w:rsid w:val="00933911"/>
    <w:rsid w:val="0094085A"/>
    <w:rsid w:val="00942FCF"/>
    <w:rsid w:val="009440B2"/>
    <w:rsid w:val="00965051"/>
    <w:rsid w:val="00966BF6"/>
    <w:rsid w:val="00973D63"/>
    <w:rsid w:val="00974FFB"/>
    <w:rsid w:val="009763BD"/>
    <w:rsid w:val="009930C4"/>
    <w:rsid w:val="00995B30"/>
    <w:rsid w:val="009B28F9"/>
    <w:rsid w:val="009B64F7"/>
    <w:rsid w:val="009C21ED"/>
    <w:rsid w:val="009C345E"/>
    <w:rsid w:val="009C5445"/>
    <w:rsid w:val="009D04DF"/>
    <w:rsid w:val="009D3C9F"/>
    <w:rsid w:val="009E2F97"/>
    <w:rsid w:val="009E47CD"/>
    <w:rsid w:val="009F3EAC"/>
    <w:rsid w:val="00A02CC0"/>
    <w:rsid w:val="00A034A0"/>
    <w:rsid w:val="00A072E8"/>
    <w:rsid w:val="00A217A7"/>
    <w:rsid w:val="00A23D8B"/>
    <w:rsid w:val="00A3181A"/>
    <w:rsid w:val="00A35DE2"/>
    <w:rsid w:val="00A50EC5"/>
    <w:rsid w:val="00A5358B"/>
    <w:rsid w:val="00A60553"/>
    <w:rsid w:val="00A61C4B"/>
    <w:rsid w:val="00A632E4"/>
    <w:rsid w:val="00A64A5D"/>
    <w:rsid w:val="00A70C7D"/>
    <w:rsid w:val="00A82236"/>
    <w:rsid w:val="00A82507"/>
    <w:rsid w:val="00A902A4"/>
    <w:rsid w:val="00A91268"/>
    <w:rsid w:val="00A9129E"/>
    <w:rsid w:val="00A94A8B"/>
    <w:rsid w:val="00AB0E39"/>
    <w:rsid w:val="00AC226F"/>
    <w:rsid w:val="00AC425D"/>
    <w:rsid w:val="00AD5ADB"/>
    <w:rsid w:val="00AD7DBA"/>
    <w:rsid w:val="00AF5001"/>
    <w:rsid w:val="00AF51F7"/>
    <w:rsid w:val="00AF7DBD"/>
    <w:rsid w:val="00B05AE3"/>
    <w:rsid w:val="00B124BF"/>
    <w:rsid w:val="00B1532A"/>
    <w:rsid w:val="00B15F59"/>
    <w:rsid w:val="00B361EA"/>
    <w:rsid w:val="00B37F2F"/>
    <w:rsid w:val="00B4461C"/>
    <w:rsid w:val="00B51AF8"/>
    <w:rsid w:val="00B51BE6"/>
    <w:rsid w:val="00B52815"/>
    <w:rsid w:val="00B52BE1"/>
    <w:rsid w:val="00B64119"/>
    <w:rsid w:val="00B8370B"/>
    <w:rsid w:val="00B937EF"/>
    <w:rsid w:val="00BA267C"/>
    <w:rsid w:val="00BA3942"/>
    <w:rsid w:val="00BA77DD"/>
    <w:rsid w:val="00BC3394"/>
    <w:rsid w:val="00BC55C9"/>
    <w:rsid w:val="00BD0535"/>
    <w:rsid w:val="00BD05D8"/>
    <w:rsid w:val="00BD3CC5"/>
    <w:rsid w:val="00BD48DC"/>
    <w:rsid w:val="00BE04CC"/>
    <w:rsid w:val="00BE0562"/>
    <w:rsid w:val="00BF2B8C"/>
    <w:rsid w:val="00BF4E3B"/>
    <w:rsid w:val="00BF75A1"/>
    <w:rsid w:val="00C00206"/>
    <w:rsid w:val="00C05E3C"/>
    <w:rsid w:val="00C10356"/>
    <w:rsid w:val="00C11AD4"/>
    <w:rsid w:val="00C15D5B"/>
    <w:rsid w:val="00C17829"/>
    <w:rsid w:val="00C2299F"/>
    <w:rsid w:val="00C25402"/>
    <w:rsid w:val="00C25ACC"/>
    <w:rsid w:val="00C40F5E"/>
    <w:rsid w:val="00C436D4"/>
    <w:rsid w:val="00C4447A"/>
    <w:rsid w:val="00C47CBE"/>
    <w:rsid w:val="00C50408"/>
    <w:rsid w:val="00C50D34"/>
    <w:rsid w:val="00C6556F"/>
    <w:rsid w:val="00C74223"/>
    <w:rsid w:val="00C74F32"/>
    <w:rsid w:val="00C7706B"/>
    <w:rsid w:val="00C83B90"/>
    <w:rsid w:val="00C84986"/>
    <w:rsid w:val="00C860DC"/>
    <w:rsid w:val="00C92F60"/>
    <w:rsid w:val="00C95450"/>
    <w:rsid w:val="00CA08CC"/>
    <w:rsid w:val="00CA1571"/>
    <w:rsid w:val="00CA2881"/>
    <w:rsid w:val="00CA5B28"/>
    <w:rsid w:val="00CB1698"/>
    <w:rsid w:val="00CB41B5"/>
    <w:rsid w:val="00CC61C9"/>
    <w:rsid w:val="00CC6CE8"/>
    <w:rsid w:val="00CD122B"/>
    <w:rsid w:val="00CF397A"/>
    <w:rsid w:val="00D02B7D"/>
    <w:rsid w:val="00D02FBA"/>
    <w:rsid w:val="00D14FE7"/>
    <w:rsid w:val="00D25FA6"/>
    <w:rsid w:val="00D35563"/>
    <w:rsid w:val="00D53A8A"/>
    <w:rsid w:val="00D57CDB"/>
    <w:rsid w:val="00D60600"/>
    <w:rsid w:val="00D65D6D"/>
    <w:rsid w:val="00D73F6B"/>
    <w:rsid w:val="00D7507B"/>
    <w:rsid w:val="00D825C1"/>
    <w:rsid w:val="00D90381"/>
    <w:rsid w:val="00D91438"/>
    <w:rsid w:val="00D96F63"/>
    <w:rsid w:val="00DA46D9"/>
    <w:rsid w:val="00DA634A"/>
    <w:rsid w:val="00DA7798"/>
    <w:rsid w:val="00DC54B8"/>
    <w:rsid w:val="00DE19F4"/>
    <w:rsid w:val="00DF5155"/>
    <w:rsid w:val="00E01899"/>
    <w:rsid w:val="00E05DA2"/>
    <w:rsid w:val="00E133DA"/>
    <w:rsid w:val="00E17668"/>
    <w:rsid w:val="00E206E8"/>
    <w:rsid w:val="00E250B9"/>
    <w:rsid w:val="00E25824"/>
    <w:rsid w:val="00E36A5B"/>
    <w:rsid w:val="00E36BC7"/>
    <w:rsid w:val="00E41654"/>
    <w:rsid w:val="00E439A7"/>
    <w:rsid w:val="00E6752D"/>
    <w:rsid w:val="00E67E7B"/>
    <w:rsid w:val="00E72C7B"/>
    <w:rsid w:val="00E75CB1"/>
    <w:rsid w:val="00E86942"/>
    <w:rsid w:val="00E918FA"/>
    <w:rsid w:val="00E95507"/>
    <w:rsid w:val="00E961C5"/>
    <w:rsid w:val="00E979A2"/>
    <w:rsid w:val="00EA084E"/>
    <w:rsid w:val="00EC4308"/>
    <w:rsid w:val="00EC50A7"/>
    <w:rsid w:val="00ED0E32"/>
    <w:rsid w:val="00ED1C43"/>
    <w:rsid w:val="00ED412F"/>
    <w:rsid w:val="00EE1F75"/>
    <w:rsid w:val="00EF031B"/>
    <w:rsid w:val="00F05780"/>
    <w:rsid w:val="00F15844"/>
    <w:rsid w:val="00F24169"/>
    <w:rsid w:val="00F3239B"/>
    <w:rsid w:val="00F350E1"/>
    <w:rsid w:val="00F35283"/>
    <w:rsid w:val="00F414B8"/>
    <w:rsid w:val="00F420E3"/>
    <w:rsid w:val="00F42E30"/>
    <w:rsid w:val="00F432B7"/>
    <w:rsid w:val="00F43506"/>
    <w:rsid w:val="00F4634A"/>
    <w:rsid w:val="00F500C3"/>
    <w:rsid w:val="00F70C0A"/>
    <w:rsid w:val="00F72520"/>
    <w:rsid w:val="00F73B8A"/>
    <w:rsid w:val="00F76BFF"/>
    <w:rsid w:val="00F8019D"/>
    <w:rsid w:val="00F908FD"/>
    <w:rsid w:val="00FA34A9"/>
    <w:rsid w:val="00FA5C29"/>
    <w:rsid w:val="00FB245F"/>
    <w:rsid w:val="00FB7321"/>
    <w:rsid w:val="00FC672C"/>
    <w:rsid w:val="00FD51B9"/>
    <w:rsid w:val="00FE1467"/>
    <w:rsid w:val="00FF34EB"/>
    <w:rsid w:val="00FF6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433</Words>
  <Characters>2469</Characters>
  <Application>Microsoft Office Word</Application>
  <DocSecurity>0</DocSecurity>
  <Lines>20</Lines>
  <Paragraphs>5</Paragraphs>
  <ScaleCrop>false</ScaleCrop>
  <Company>Microsoft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Optimus</dc:creator>
  <cp:lastModifiedBy>Optimus</cp:lastModifiedBy>
  <cp:revision>1</cp:revision>
  <dcterms:created xsi:type="dcterms:W3CDTF">2020-04-13T14:17:00Z</dcterms:created>
  <dcterms:modified xsi:type="dcterms:W3CDTF">2020-04-13T14:26:00Z</dcterms:modified>
</cp:coreProperties>
</file>