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2B" w:rsidRDefault="00722C2B" w:rsidP="00A4728A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22C2B" w:rsidRPr="00030FB6" w:rsidRDefault="00722C2B" w:rsidP="00A74010">
      <w:pPr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030FB6">
        <w:rPr>
          <w:rFonts w:ascii="Times New Roman" w:hAnsi="Times New Roman"/>
          <w:b/>
          <w:i/>
          <w:sz w:val="28"/>
          <w:szCs w:val="28"/>
        </w:rPr>
        <w:t>Особенности русских княжеств в период раздробленности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0"/>
        <w:gridCol w:w="2303"/>
        <w:gridCol w:w="2303"/>
        <w:gridCol w:w="2303"/>
      </w:tblGrid>
      <w:tr w:rsidR="00722C2B" w:rsidRPr="00C44F14" w:rsidTr="00C44F14">
        <w:tc>
          <w:tcPr>
            <w:tcW w:w="2980" w:type="dxa"/>
            <w:vAlign w:val="center"/>
          </w:tcPr>
          <w:p w:rsidR="00722C2B" w:rsidRPr="00C44F14" w:rsidRDefault="00722C2B" w:rsidP="00C44F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занятия жителей</w:t>
            </w:r>
          </w:p>
        </w:tc>
        <w:tc>
          <w:tcPr>
            <w:tcW w:w="2303" w:type="dxa"/>
            <w:vAlign w:val="center"/>
          </w:tcPr>
          <w:p w:rsidR="00722C2B" w:rsidRPr="00C44F14" w:rsidRDefault="00722C2B" w:rsidP="00C44F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b/>
                <w:i/>
                <w:sz w:val="28"/>
                <w:szCs w:val="28"/>
              </w:rPr>
              <w:t>Особенности политического управления</w:t>
            </w:r>
          </w:p>
        </w:tc>
        <w:tc>
          <w:tcPr>
            <w:tcW w:w="2303" w:type="dxa"/>
            <w:vAlign w:val="center"/>
          </w:tcPr>
          <w:p w:rsidR="00722C2B" w:rsidRPr="00C44F14" w:rsidRDefault="00722C2B" w:rsidP="00C44F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правители</w:t>
            </w:r>
          </w:p>
        </w:tc>
        <w:tc>
          <w:tcPr>
            <w:tcW w:w="2303" w:type="dxa"/>
            <w:vAlign w:val="center"/>
          </w:tcPr>
          <w:p w:rsidR="00722C2B" w:rsidRPr="00C44F14" w:rsidRDefault="00722C2B" w:rsidP="00C44F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b/>
                <w:i/>
                <w:sz w:val="28"/>
                <w:szCs w:val="28"/>
              </w:rPr>
              <w:t>Проводимые мероприятия</w:t>
            </w:r>
          </w:p>
        </w:tc>
      </w:tr>
      <w:tr w:rsidR="00722C2B" w:rsidRPr="00C44F14" w:rsidTr="00C44F14">
        <w:tc>
          <w:tcPr>
            <w:tcW w:w="9889" w:type="dxa"/>
            <w:gridSpan w:val="4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i/>
                <w:sz w:val="28"/>
                <w:szCs w:val="28"/>
              </w:rPr>
              <w:t>Владимиро-Суздальское княжество</w:t>
            </w: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9889" w:type="dxa"/>
            <w:gridSpan w:val="4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i/>
                <w:sz w:val="28"/>
                <w:szCs w:val="28"/>
              </w:rPr>
              <w:t>Новгородская республика</w:t>
            </w: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9889" w:type="dxa"/>
            <w:gridSpan w:val="4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i/>
                <w:sz w:val="28"/>
                <w:szCs w:val="28"/>
              </w:rPr>
              <w:t>Киевское княжество</w:t>
            </w: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9889" w:type="dxa"/>
            <w:gridSpan w:val="4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4F14">
              <w:rPr>
                <w:rFonts w:ascii="Times New Roman" w:hAnsi="Times New Roman"/>
                <w:i/>
                <w:sz w:val="28"/>
                <w:szCs w:val="28"/>
              </w:rPr>
              <w:t>Галицко-Волынское княжество</w:t>
            </w: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C2B" w:rsidRPr="00C44F14" w:rsidTr="00C44F14">
        <w:tc>
          <w:tcPr>
            <w:tcW w:w="2980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722C2B" w:rsidRPr="00C44F14" w:rsidRDefault="00722C2B" w:rsidP="00C44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2C2B" w:rsidRDefault="00722C2B" w:rsidP="00030FB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22C2B" w:rsidRDefault="00722C2B" w:rsidP="00030FB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22C2B" w:rsidRDefault="00722C2B" w:rsidP="00030FB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22C2B" w:rsidRDefault="00722C2B" w:rsidP="005371A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</w:p>
    <w:p w:rsidR="00722C2B" w:rsidRDefault="00722C2B" w:rsidP="005371A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722C2B" w:rsidRPr="00030FB6" w:rsidRDefault="00722C2B" w:rsidP="005371A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sectPr w:rsidR="00722C2B" w:rsidRPr="00030FB6" w:rsidSect="0030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00B"/>
    <w:multiLevelType w:val="hybridMultilevel"/>
    <w:tmpl w:val="6AACC28A"/>
    <w:lvl w:ilvl="0" w:tplc="DCECFC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11090"/>
    <w:multiLevelType w:val="hybridMultilevel"/>
    <w:tmpl w:val="47D6648C"/>
    <w:lvl w:ilvl="0" w:tplc="DCECF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9B37B5"/>
    <w:multiLevelType w:val="hybridMultilevel"/>
    <w:tmpl w:val="08A8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D4214B"/>
    <w:multiLevelType w:val="hybridMultilevel"/>
    <w:tmpl w:val="F278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1A9"/>
    <w:rsid w:val="00030FB6"/>
    <w:rsid w:val="00117A70"/>
    <w:rsid w:val="002637B0"/>
    <w:rsid w:val="0030331F"/>
    <w:rsid w:val="004769D7"/>
    <w:rsid w:val="00506745"/>
    <w:rsid w:val="005371A1"/>
    <w:rsid w:val="00575744"/>
    <w:rsid w:val="0068784B"/>
    <w:rsid w:val="00722C2B"/>
    <w:rsid w:val="00807824"/>
    <w:rsid w:val="0083286B"/>
    <w:rsid w:val="008A61A9"/>
    <w:rsid w:val="00A4728A"/>
    <w:rsid w:val="00A74010"/>
    <w:rsid w:val="00AE7B52"/>
    <w:rsid w:val="00C44F14"/>
    <w:rsid w:val="00C66AC4"/>
    <w:rsid w:val="00D8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28A"/>
    <w:pPr>
      <w:ind w:left="720"/>
      <w:contextualSpacing/>
    </w:pPr>
  </w:style>
  <w:style w:type="table" w:styleId="TableGrid">
    <w:name w:val="Table Grid"/>
    <w:basedOn w:val="TableNormal"/>
    <w:uiPriority w:val="99"/>
    <w:rsid w:val="00030F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740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Admin</cp:lastModifiedBy>
  <cp:revision>8</cp:revision>
  <dcterms:created xsi:type="dcterms:W3CDTF">2019-11-05T04:29:00Z</dcterms:created>
  <dcterms:modified xsi:type="dcterms:W3CDTF">2020-04-10T07:00:00Z</dcterms:modified>
</cp:coreProperties>
</file>